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434" w:rsidRPr="00FC6170" w:rsidRDefault="00E06434" w:rsidP="00E06434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E06434" w:rsidRPr="00FC6170" w:rsidRDefault="00E06434" w:rsidP="00E06434">
      <w:pPr>
        <w:jc w:val="center"/>
        <w:rPr>
          <w:b/>
          <w:sz w:val="28"/>
          <w:szCs w:val="28"/>
        </w:rPr>
      </w:pPr>
      <w:proofErr w:type="spellStart"/>
      <w:r w:rsidRPr="00FC6170">
        <w:rPr>
          <w:b/>
          <w:sz w:val="28"/>
          <w:szCs w:val="28"/>
        </w:rPr>
        <w:t>Беловский</w:t>
      </w:r>
      <w:proofErr w:type="spellEnd"/>
      <w:r w:rsidRPr="00FC6170">
        <w:rPr>
          <w:b/>
          <w:sz w:val="28"/>
          <w:szCs w:val="28"/>
        </w:rPr>
        <w:t xml:space="preserve"> район,</w:t>
      </w:r>
      <w:r w:rsidR="006B15DE">
        <w:rPr>
          <w:b/>
          <w:sz w:val="28"/>
          <w:szCs w:val="28"/>
        </w:rPr>
        <w:t xml:space="preserve"> </w:t>
      </w:r>
      <w:r w:rsidRPr="00E06434">
        <w:rPr>
          <w:b/>
          <w:sz w:val="28"/>
          <w:szCs w:val="28"/>
        </w:rPr>
        <w:t>с. Озерки</w:t>
      </w:r>
      <w:r w:rsidR="007C65D8">
        <w:rPr>
          <w:rStyle w:val="a8"/>
          <w:b/>
          <w:sz w:val="28"/>
          <w:szCs w:val="28"/>
        </w:rPr>
        <w:footnoteReference w:id="2"/>
      </w:r>
    </w:p>
    <w:p w:rsidR="00E06434" w:rsidRPr="00FC6170" w:rsidRDefault="00E06434" w:rsidP="00E064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E06434" w:rsidRPr="009C7890" w:rsidTr="00E06434">
        <w:tc>
          <w:tcPr>
            <w:tcW w:w="4644" w:type="dxa"/>
            <w:shd w:val="clear" w:color="auto" w:fill="auto"/>
          </w:tcPr>
          <w:p w:rsidR="00E06434" w:rsidRPr="009C7890" w:rsidRDefault="00E06434" w:rsidP="00E064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6B15DE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E06434" w:rsidRPr="001B7121" w:rsidRDefault="00E06434" w:rsidP="00E06434">
            <w:pPr>
              <w:jc w:val="both"/>
              <w:rPr>
                <w:sz w:val="28"/>
                <w:szCs w:val="28"/>
                <w:u w:val="single"/>
              </w:rPr>
            </w:pPr>
            <w:r w:rsidRPr="001B7121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Pr="001B7121">
              <w:rPr>
                <w:sz w:val="28"/>
                <w:szCs w:val="28"/>
                <w:u w:val="single"/>
              </w:rPr>
              <w:t>Беловский</w:t>
            </w:r>
            <w:proofErr w:type="spellEnd"/>
            <w:r w:rsidRPr="001B7121">
              <w:rPr>
                <w:sz w:val="28"/>
                <w:szCs w:val="28"/>
                <w:u w:val="single"/>
              </w:rPr>
              <w:t xml:space="preserve"> район,</w:t>
            </w:r>
          </w:p>
          <w:p w:rsidR="00E06434" w:rsidRPr="001B7121" w:rsidRDefault="00E06434" w:rsidP="00E06434">
            <w:pPr>
              <w:jc w:val="both"/>
              <w:rPr>
                <w:sz w:val="28"/>
                <w:szCs w:val="28"/>
                <w:u w:val="single"/>
              </w:rPr>
            </w:pPr>
            <w:r w:rsidRPr="001B7121">
              <w:rPr>
                <w:sz w:val="28"/>
                <w:szCs w:val="28"/>
                <w:u w:val="single"/>
              </w:rPr>
              <w:t xml:space="preserve"> в центре с Озерки, 26.02.1943г.</w:t>
            </w:r>
          </w:p>
        </w:tc>
      </w:tr>
      <w:tr w:rsidR="00E06434" w:rsidRPr="009C7890" w:rsidTr="00E06434">
        <w:tc>
          <w:tcPr>
            <w:tcW w:w="4644" w:type="dxa"/>
            <w:shd w:val="clear" w:color="auto" w:fill="auto"/>
          </w:tcPr>
          <w:p w:rsidR="00E06434" w:rsidRPr="001B7121" w:rsidRDefault="00E06434" w:rsidP="00E064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1B7121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E06434" w:rsidRPr="001B7121" w:rsidRDefault="00E06434" w:rsidP="00E06434">
            <w:pPr>
              <w:jc w:val="both"/>
              <w:rPr>
                <w:sz w:val="28"/>
                <w:szCs w:val="28"/>
                <w:u w:val="single"/>
              </w:rPr>
            </w:pPr>
            <w:r w:rsidRPr="001B7121">
              <w:rPr>
                <w:sz w:val="28"/>
                <w:szCs w:val="28"/>
                <w:u w:val="single"/>
              </w:rPr>
              <w:t>46-15/2014</w:t>
            </w:r>
          </w:p>
        </w:tc>
      </w:tr>
      <w:tr w:rsidR="00E06434" w:rsidRPr="009C7890" w:rsidTr="00E06434">
        <w:tc>
          <w:tcPr>
            <w:tcW w:w="4644" w:type="dxa"/>
            <w:shd w:val="clear" w:color="auto" w:fill="auto"/>
          </w:tcPr>
          <w:p w:rsidR="00E06434" w:rsidRPr="009C7890" w:rsidRDefault="00E06434" w:rsidP="00E064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E06434" w:rsidRPr="001B7121" w:rsidRDefault="00E06434" w:rsidP="00E06434">
            <w:pPr>
              <w:jc w:val="both"/>
              <w:rPr>
                <w:sz w:val="28"/>
                <w:szCs w:val="28"/>
                <w:u w:val="single"/>
              </w:rPr>
            </w:pPr>
            <w:r w:rsidRPr="001B7121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E06434" w:rsidRPr="009C7890" w:rsidTr="00E06434">
        <w:tc>
          <w:tcPr>
            <w:tcW w:w="4644" w:type="dxa"/>
            <w:shd w:val="clear" w:color="auto" w:fill="auto"/>
          </w:tcPr>
          <w:p w:rsidR="00E06434" w:rsidRPr="009C7890" w:rsidRDefault="00E06434" w:rsidP="00E064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E06434" w:rsidRPr="001B7121" w:rsidRDefault="00E06434" w:rsidP="00E06434">
            <w:pPr>
              <w:jc w:val="both"/>
              <w:rPr>
                <w:sz w:val="28"/>
                <w:szCs w:val="28"/>
                <w:u w:val="single"/>
              </w:rPr>
            </w:pPr>
            <w:r w:rsidRPr="001B7121">
              <w:rPr>
                <w:sz w:val="28"/>
                <w:szCs w:val="28"/>
                <w:u w:val="single"/>
              </w:rPr>
              <w:t>10м х 10м</w:t>
            </w:r>
            <w:r w:rsidR="007C65D8">
              <w:rPr>
                <w:sz w:val="28"/>
                <w:szCs w:val="28"/>
                <w:u w:val="single"/>
              </w:rPr>
              <w:t>,</w:t>
            </w:r>
            <w:bookmarkStart w:id="0" w:name="_GoBack"/>
            <w:bookmarkEnd w:id="0"/>
            <w:r w:rsidRPr="001B7121">
              <w:rPr>
                <w:sz w:val="28"/>
                <w:szCs w:val="28"/>
                <w:u w:val="single"/>
              </w:rPr>
              <w:t xml:space="preserve"> ограда деревянная, состояние хор</w:t>
            </w:r>
            <w:r w:rsidRPr="001B7121">
              <w:rPr>
                <w:sz w:val="28"/>
                <w:szCs w:val="28"/>
                <w:u w:val="single"/>
              </w:rPr>
              <w:t>о</w:t>
            </w:r>
            <w:r w:rsidRPr="001B7121">
              <w:rPr>
                <w:sz w:val="28"/>
                <w:szCs w:val="28"/>
                <w:u w:val="single"/>
              </w:rPr>
              <w:t>шее</w:t>
            </w:r>
          </w:p>
        </w:tc>
      </w:tr>
      <w:tr w:rsidR="00E06434" w:rsidRPr="009C7890" w:rsidTr="00E06434">
        <w:tc>
          <w:tcPr>
            <w:tcW w:w="4644" w:type="dxa"/>
            <w:shd w:val="clear" w:color="auto" w:fill="auto"/>
          </w:tcPr>
          <w:p w:rsidR="00E06434" w:rsidRPr="009C7890" w:rsidRDefault="00E06434" w:rsidP="00E064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E06434" w:rsidRPr="009C7890" w:rsidRDefault="00E06434" w:rsidP="00E06434">
            <w:pPr>
              <w:jc w:val="both"/>
              <w:rPr>
                <w:sz w:val="28"/>
                <w:szCs w:val="28"/>
                <w:u w:val="single"/>
              </w:rPr>
            </w:pPr>
            <w:r w:rsidRPr="00E06434">
              <w:rPr>
                <w:sz w:val="28"/>
                <w:szCs w:val="28"/>
                <w:u w:val="single"/>
              </w:rPr>
              <w:t xml:space="preserve">Скульптура </w:t>
            </w:r>
            <w:r>
              <w:rPr>
                <w:sz w:val="28"/>
                <w:szCs w:val="28"/>
                <w:u w:val="single"/>
              </w:rPr>
              <w:t xml:space="preserve">(партизан с автоматом на груди, </w:t>
            </w:r>
            <w:r w:rsidRPr="00E06434">
              <w:rPr>
                <w:sz w:val="28"/>
                <w:szCs w:val="28"/>
                <w:u w:val="single"/>
              </w:rPr>
              <w:t xml:space="preserve">в левой </w:t>
            </w:r>
            <w:r>
              <w:rPr>
                <w:sz w:val="28"/>
                <w:szCs w:val="28"/>
                <w:u w:val="single"/>
              </w:rPr>
              <w:t>руке шапка) из бетона, высота 2</w:t>
            </w:r>
            <w:r w:rsidRPr="00E06434">
              <w:rPr>
                <w:sz w:val="28"/>
                <w:szCs w:val="28"/>
                <w:u w:val="single"/>
              </w:rPr>
              <w:t>м</w:t>
            </w:r>
            <w:r>
              <w:rPr>
                <w:sz w:val="28"/>
                <w:szCs w:val="28"/>
                <w:u w:val="single"/>
              </w:rPr>
              <w:t>, окр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 xml:space="preserve">шена серебряной </w:t>
            </w:r>
            <w:r w:rsidRPr="00E06434">
              <w:rPr>
                <w:sz w:val="28"/>
                <w:szCs w:val="28"/>
                <w:u w:val="single"/>
              </w:rPr>
              <w:t>краской.На постаменте из кирпича</w:t>
            </w:r>
            <w:r>
              <w:rPr>
                <w:sz w:val="28"/>
                <w:szCs w:val="28"/>
                <w:u w:val="single"/>
              </w:rPr>
              <w:t>,</w:t>
            </w:r>
            <w:r w:rsidRPr="00E06434">
              <w:rPr>
                <w:sz w:val="28"/>
                <w:szCs w:val="28"/>
                <w:u w:val="single"/>
              </w:rPr>
              <w:t xml:space="preserve"> оштукатуренного и окрашенного че</w:t>
            </w:r>
            <w:r w:rsidRPr="00E06434">
              <w:rPr>
                <w:sz w:val="28"/>
                <w:szCs w:val="28"/>
                <w:u w:val="single"/>
              </w:rPr>
              <w:t>р</w:t>
            </w:r>
            <w:r w:rsidRPr="00E06434">
              <w:rPr>
                <w:sz w:val="28"/>
                <w:szCs w:val="28"/>
                <w:u w:val="single"/>
              </w:rPr>
              <w:t>ной краской</w:t>
            </w:r>
            <w:r>
              <w:rPr>
                <w:sz w:val="28"/>
                <w:szCs w:val="28"/>
                <w:u w:val="single"/>
              </w:rPr>
              <w:t>, высотой 1м 50</w:t>
            </w:r>
            <w:r w:rsidRPr="00E06434">
              <w:rPr>
                <w:sz w:val="28"/>
                <w:szCs w:val="28"/>
                <w:u w:val="single"/>
              </w:rPr>
              <w:t>см. размером 2</w:t>
            </w:r>
            <w:r>
              <w:rPr>
                <w:sz w:val="28"/>
                <w:szCs w:val="28"/>
                <w:u w:val="single"/>
              </w:rPr>
              <w:t xml:space="preserve">м </w:t>
            </w:r>
            <w:r w:rsidRPr="00E06434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 xml:space="preserve"> 4м.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в 1963</w:t>
            </w:r>
            <w:r w:rsidRPr="00E06434">
              <w:rPr>
                <w:sz w:val="28"/>
                <w:szCs w:val="28"/>
                <w:u w:val="single"/>
              </w:rPr>
              <w:t>г.</w:t>
            </w:r>
          </w:p>
        </w:tc>
      </w:tr>
    </w:tbl>
    <w:p w:rsidR="00E06434" w:rsidRPr="00FC6170" w:rsidRDefault="00E06434" w:rsidP="00E06434">
      <w:pPr>
        <w:jc w:val="both"/>
        <w:rPr>
          <w:sz w:val="28"/>
          <w:szCs w:val="28"/>
        </w:rPr>
      </w:pPr>
    </w:p>
    <w:p w:rsidR="00E06434" w:rsidRPr="00FC6170" w:rsidRDefault="00E06434" w:rsidP="00E064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E06434" w:rsidRPr="00FC6170" w:rsidRDefault="00E06434" w:rsidP="00E064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E06434" w:rsidRPr="00FC6170" w:rsidTr="0032597E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E06434" w:rsidRPr="00FC6170" w:rsidTr="0032597E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E06434" w:rsidRPr="00FC6170" w:rsidTr="0032597E">
        <w:trPr>
          <w:jc w:val="center"/>
        </w:trPr>
        <w:tc>
          <w:tcPr>
            <w:tcW w:w="477" w:type="dxa"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</w:t>
            </w:r>
          </w:p>
        </w:tc>
        <w:tc>
          <w:tcPr>
            <w:tcW w:w="1275" w:type="dxa"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604" w:type="dxa"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</w:tr>
    </w:tbl>
    <w:p w:rsidR="00E06434" w:rsidRPr="00FC6170" w:rsidRDefault="00E06434" w:rsidP="00E06434">
      <w:pPr>
        <w:ind w:left="360"/>
        <w:jc w:val="both"/>
        <w:rPr>
          <w:sz w:val="28"/>
          <w:szCs w:val="28"/>
        </w:rPr>
      </w:pPr>
    </w:p>
    <w:p w:rsidR="00E06434" w:rsidRPr="00FC6170" w:rsidRDefault="00E06434" w:rsidP="00E064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E06434" w:rsidRPr="00FC6170" w:rsidRDefault="00E06434" w:rsidP="00E0643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E06434" w:rsidRPr="00FC6170" w:rsidTr="0032597E">
        <w:tc>
          <w:tcPr>
            <w:tcW w:w="555" w:type="dxa"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E06434" w:rsidRPr="00FC6170" w:rsidTr="0032597E">
        <w:tc>
          <w:tcPr>
            <w:tcW w:w="555" w:type="dxa"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E06434" w:rsidRPr="00FC6170" w:rsidTr="0032597E">
        <w:tc>
          <w:tcPr>
            <w:tcW w:w="555" w:type="dxa"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E06434" w:rsidRPr="00FC6170" w:rsidRDefault="00E06434" w:rsidP="00E06434">
            <w:pPr>
              <w:jc w:val="both"/>
              <w:rPr>
                <w:sz w:val="28"/>
                <w:szCs w:val="28"/>
              </w:rPr>
            </w:pPr>
          </w:p>
        </w:tc>
      </w:tr>
    </w:tbl>
    <w:p w:rsidR="00E06434" w:rsidRDefault="00E06434" w:rsidP="00E064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E06434" w:rsidRPr="00C55FA5" w:rsidTr="00E06434">
        <w:tc>
          <w:tcPr>
            <w:tcW w:w="4644" w:type="dxa"/>
            <w:shd w:val="clear" w:color="auto" w:fill="auto"/>
          </w:tcPr>
          <w:p w:rsidR="00E06434" w:rsidRPr="00C55FA5" w:rsidRDefault="00E06434" w:rsidP="00E064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E06434" w:rsidRPr="00C55FA5" w:rsidRDefault="00E06434" w:rsidP="00E06434">
            <w:pPr>
              <w:jc w:val="both"/>
              <w:rPr>
                <w:sz w:val="28"/>
                <w:szCs w:val="28"/>
              </w:rPr>
            </w:pPr>
          </w:p>
        </w:tc>
      </w:tr>
      <w:tr w:rsidR="00E06434" w:rsidRPr="00C55FA5" w:rsidTr="00E06434">
        <w:tc>
          <w:tcPr>
            <w:tcW w:w="4644" w:type="dxa"/>
            <w:shd w:val="clear" w:color="auto" w:fill="auto"/>
          </w:tcPr>
          <w:p w:rsidR="00E06434" w:rsidRPr="00C55FA5" w:rsidRDefault="00E06434" w:rsidP="00E064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E06434" w:rsidRPr="00C55FA5" w:rsidRDefault="00E06434" w:rsidP="00E06434">
            <w:pPr>
              <w:jc w:val="both"/>
              <w:rPr>
                <w:sz w:val="28"/>
                <w:szCs w:val="28"/>
              </w:rPr>
            </w:pPr>
            <w:r w:rsidRPr="00E06434">
              <w:rPr>
                <w:sz w:val="28"/>
                <w:szCs w:val="28"/>
              </w:rPr>
              <w:t>Кондратовская сельская администрация</w:t>
            </w:r>
          </w:p>
        </w:tc>
      </w:tr>
    </w:tbl>
    <w:p w:rsidR="00E06434" w:rsidRDefault="00E06434" w:rsidP="00E06434">
      <w:pPr>
        <w:jc w:val="both"/>
      </w:pPr>
    </w:p>
    <w:p w:rsidR="00E06434" w:rsidRDefault="00E06434" w:rsidP="00E06434">
      <w:pPr>
        <w:jc w:val="both"/>
      </w:pPr>
    </w:p>
    <w:p w:rsidR="00E06434" w:rsidRDefault="00E06434" w:rsidP="00E06434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15450"/>
            <wp:effectExtent l="0" t="0" r="2540" b="0"/>
            <wp:docPr id="1" name="Рисунок 1" descr="C:\Users\лена\Downloads\images3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1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06434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6DD5" w:rsidRDefault="00056DD5" w:rsidP="007C65D8">
      <w:r>
        <w:separator/>
      </w:r>
    </w:p>
  </w:endnote>
  <w:endnote w:type="continuationSeparator" w:id="1">
    <w:p w:rsidR="00056DD5" w:rsidRDefault="00056DD5" w:rsidP="007C65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6DD5" w:rsidRDefault="00056DD5" w:rsidP="007C65D8">
      <w:r>
        <w:separator/>
      </w:r>
    </w:p>
  </w:footnote>
  <w:footnote w:type="continuationSeparator" w:id="1">
    <w:p w:rsidR="00056DD5" w:rsidRDefault="00056DD5" w:rsidP="007C65D8">
      <w:r>
        <w:continuationSeparator/>
      </w:r>
    </w:p>
  </w:footnote>
  <w:footnote w:id="2">
    <w:p w:rsidR="007C65D8" w:rsidRDefault="007C65D8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https://obd-memorial.ru/html/info.htm?id=1150500826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64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6DD5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12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15DE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C65D8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06434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67E61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64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064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643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C65D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C65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C65D8"/>
    <w:rPr>
      <w:vertAlign w:val="superscript"/>
    </w:rPr>
  </w:style>
  <w:style w:type="character" w:styleId="a9">
    <w:name w:val="Hyperlink"/>
    <w:basedOn w:val="a0"/>
    <w:uiPriority w:val="99"/>
    <w:unhideWhenUsed/>
    <w:rsid w:val="007C65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64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064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643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C65D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C65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C65D8"/>
    <w:rPr>
      <w:vertAlign w:val="superscript"/>
    </w:rPr>
  </w:style>
  <w:style w:type="character" w:styleId="a9">
    <w:name w:val="Hyperlink"/>
    <w:basedOn w:val="a0"/>
    <w:uiPriority w:val="99"/>
    <w:unhideWhenUsed/>
    <w:rsid w:val="007C65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08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E0A98-E5AD-4B5E-9BB9-D43097F94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159</Words>
  <Characters>907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2020-04-14T16:18:00Z</dcterms:created>
  <dcterms:modified xsi:type="dcterms:W3CDTF">2001-12-31T22:17:00Z</dcterms:modified>
</cp:coreProperties>
</file>